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古堡名峰一价全含·优享德法瑞意13日行程单</w:t>
      </w:r>
    </w:p>
    <w:p>
      <w:pPr>
        <w:jc w:val="center"/>
        <w:spacing w:after="100"/>
      </w:pPr>
      <w:r>
        <w:rPr>
          <w:rFonts w:ascii="微软雅黑" w:hAnsi="微软雅黑" w:eastAsia="微软雅黑" w:cs="微软雅黑"/>
          <w:sz w:val="20"/>
          <w:szCs w:val="20"/>
        </w:rPr>
        <w:t xml:space="preserve">欧洲之巅少女峰&amp;新天鹅堡&amp;金色山口观光火车&amp;双宫含VIP通道+人工讲解 双游船&amp;罗马深度游&amp;三大美食&amp;三大特色酒店 一价全含 升级版 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fry17485735085j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巴黎-科尔马-卢塞恩-慕尼黑-罗马-威尼斯-佛罗伦萨-富森-因特拉肯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参考航班：CA961  TU22JUL  PEKMUC   0200 0620 
                <w:br/>
                参考航班： CA876   FR01AUG  CDGPEK   1230 0445+1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  今日在首都机场集合（请务必注意集合以及起飞时间）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北京-慕尼黑-奥博阿梅尔高-德国小镇 （BEIJING/MUNICH-OBERAMMERGAU-TOWN）
                <w:br/>
              </w:t>
            </w:r>
          </w:p>
          <w:p>
            <w:pPr>
              <w:pStyle w:val="indent"/>
            </w:pPr>
            <w:r>
              <w:rPr>
                <w:rFonts w:ascii="微软雅黑" w:hAnsi="微软雅黑" w:eastAsia="微软雅黑" w:cs="微软雅黑"/>
                <w:color w:val="000000"/>
                <w:sz w:val="20"/>
                <w:szCs w:val="20"/>
              </w:rPr>
              <w:t xml:space="preserve">
                02：00  搭乘国际航班飞往德国慕尼黑，期待已久的欧洲离我们越来越近…
                <w:br/>
                06：20  抵达慕尼黑机场，我们安排专车接机，准备迎接精彩的旅程…
                <w:br/>
                09：00  开始游览，从市中心的玛丽恩广场开始慕尼黑之游（游览以下景点，约30分钟），装饰富丽堂皇的新市政厅（外观）位于玛丽亚广场北侧，19世纪末建造的巍峨挺拔的棕黑色建筑，上面像撒了一层白霜。市政厅钟楼（外观）上装置有全德国最大的木偶报时钟，每天有多少游人翘首仰望这迷人的表演，聆听那清脆响亮的音乐钟声，一睹古代人物的丰采，惊叹德国艺术之高超。
                <w:br/>
                11: 00  午餐，六菜一汤
                <w:br/>
                12：00  乘车前往德国纯净童话小镇---奥博阿梅尔高
                <w:br/>
                参考航班：CA961  TU22JUL  PEKMUC   0200 0620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15：00   乘车前往德国小镇住宿
                <w:br/>
                17: 00   晚餐，六菜一汤
                <w:br/>
                18: 00   回酒店休息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德国小镇-富森-因斯布鲁克（TOWN-FUSSEN-INNSBRUCK）
                <w:br/>
              </w:t>
            </w:r>
          </w:p>
          <w:p>
            <w:pPr>
              <w:pStyle w:val="indent"/>
            </w:pPr>
            <w:r>
              <w:rPr>
                <w:rFonts w:ascii="微软雅黑" w:hAnsi="微软雅黑" w:eastAsia="微软雅黑" w:cs="微软雅黑"/>
                <w:color w:val="000000"/>
                <w:sz w:val="20"/>
                <w:szCs w:val="20"/>
              </w:rPr>
              <w:t xml:space="preserve">
                08：00  酒店享用西式早餐
                <w:br/>
                09：00  乘车前往阿尔卑斯山脚下罗曼蒂克大道最南边的一站—富森
                <w:br/>
                11：00  午餐享用德国猪肘餐
                <w:br/>
                12：00  游览童话城堡－新天鹅堡（入内约40分钟，不含上下山交通费），新天鹅堡始建于1869年，是根据巴伐利亚国王路德维希二世的梦想所计，并花费了17年时间建造而成的。城堡和天然景观合二为一，城堡中洋溢着中世纪的梦幻气息，加上围绕城堡四周的宁静湖泊，使新天鹅堡美如人间仙境。
                <w:br/>
                *温馨提示：如因新天鹅堡限流无法入内，将改为参观高天鹅堡或退费，敬请谅解。
                <w:br/>
                15：00  乘车前往奥地利-因斯布鲁克
                <w:br/>
                16：30  市区游览。因斯布鲁克（游览以下景点，时间约1.5小时）在历史上的发展主要归功于它所处的地理位置，它是德国到意大利贸易的必经之路，也是奥地利从西到东的枢纽。因斯布鲁克初步形成于1180年，1420年至1665年期间因斯布鲁克成了国家中心，这时期的文化、艺术也得到了迅速发展。著名的黄金屋顶、霍夫堡宫、宫廷教堂（外观）和巴洛克式的宫殿和凯旋拱门为玛丽亚·特雷西亚大街增添了无穷的魅力，今天的因斯布鲁克不仅是一个充满活力的现代化生活中心，也是一座大学城和奥林匹克城。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因斯布鲁克-威尼斯-意大利小镇（INNSBRUCK-VENICE-TOWN）
                <w:br/>
              </w:t>
            </w:r>
          </w:p>
          <w:p>
            <w:pPr>
              <w:pStyle w:val="indent"/>
            </w:pPr>
            <w:r>
              <w:rPr>
                <w:rFonts w:ascii="微软雅黑" w:hAnsi="微软雅黑" w:eastAsia="微软雅黑" w:cs="微软雅黑"/>
                <w:color w:val="000000"/>
                <w:sz w:val="20"/>
                <w:szCs w:val="20"/>
              </w:rPr>
              <w:t xml:space="preserve">
                07: 30  酒店享用西式早餐
                <w:br/>
                08: 30  酒店出发。前往举世闻名的“水都”、被誉为“亚德里亚海的明珠”--威尼斯
                <w:br/>
                13: 00  午餐，六菜一汤
                <w:br/>
                14: 00  游览威尼斯（城市参观约60分钟），她不仅是充满梦想与魔力的艺术城市，更是世人眼
                <w:br/>
                中浪漫的化身。参观祥鸽群集的圣马可广场和集拜占庭建筑之大成的圣马可教堂、道奇
                <w:br/>
                宫、叹息桥......之后乘坐贡多拉游船*（含船票，约25分钟），搭乘这种威尼斯特有的船头船尾高高翘起的小船，穿梭于这座闻名于世的水城之间。
                <w:br/>
                18: 30  晚餐，六菜一汤
                <w:br/>
                19: 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07：30  酒店享用西式早餐
                <w:br/>
                08：00  乘车前往拥有悠久历史和辉煌古代文明的城市--罗马
                <w:br/>
                12：00  午餐，六菜一汤
                <w:br/>
                13：00  开始罗马市区游览。这座古城至今保留着丰富的古迹，经历沧桑岁月，那些废墟和古代建筑仍显示着这个“永恒之都”的庄严。斗兽场（外观约20分钟）位于市中心，是古罗马时期最大的圆形角斗场，威严而壮观；旁边是公元315年修建的君士坦丁凯旋门，经历了2000年的风风雨雨，仍保存了当初的完美造型。之后参观古罗马广场是古罗马时代的城市中心，始建于公元前 6 世纪，是集齐政治、宗教、商业、娱乐等建筑的聚集地，至今残留了些许的古罗马时期的重要建筑的废墟，又可以被称为“古罗马废墟”。在游览威尼斯广场之后跟随著名影星奥黛丽·赫本的脚步，沿着中国人再熟悉不过的影片《罗马假日》中的路线，在罗马这个既充满文化气息又罗曼蒂克的古都，过一个完整的阳光假日，游览万神殿（外观），四河喷泉广场，站在阳光下的西班牙阶梯（游览约15 分钟）上，想起电影里俏皮可爱的赫本在附近闲逛，在许愿泉（游览约 15 分钟）投下一枚硬币，期待再次来到罗马。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 （TOWN-FLORENCE-PISA-MILANO）
                <w:br/>
              </w:t>
            </w:r>
          </w:p>
          <w:p>
            <w:pPr>
              <w:pStyle w:val="indent"/>
            </w:pPr>
            <w:r>
              <w:rPr>
                <w:rFonts w:ascii="微软雅黑" w:hAnsi="微软雅黑" w:eastAsia="微软雅黑" w:cs="微软雅黑"/>
                <w:color w:val="000000"/>
                <w:sz w:val="20"/>
                <w:szCs w:val="20"/>
              </w:rPr>
              <w:t xml:space="preserve">
                07：30  酒店享用西式早餐
                <w:br/>
                08：00  乘车前往游览意大利文艺复兴运动发源地－佛罗伦萨
                <w:br/>
                11：00  午餐，六菜一汤
                <w:br/>
                12：00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18：00  晚餐享用意大利T骨牛排餐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意大利小镇-卢塞恩-因特拉肯（TOWN-LUZERN-INTERLAKEN）
                <w:br/>
              </w:t>
            </w:r>
          </w:p>
          <w:p>
            <w:pPr>
              <w:pStyle w:val="indent"/>
            </w:pPr>
            <w:r>
              <w:rPr>
                <w:rFonts w:ascii="微软雅黑" w:hAnsi="微软雅黑" w:eastAsia="微软雅黑" w:cs="微软雅黑"/>
                <w:color w:val="000000"/>
                <w:sz w:val="20"/>
                <w:szCs w:val="20"/>
              </w:rPr>
              <w:t xml:space="preserve">
                08: 00   酒店享用西式早餐
                <w:br/>
                08: 30   乘车前往瑞士的中央地区传统旅游胜地--卢塞恩。
                <w:br/>
                12: 00   午餐，六菜一汤
                <w:br/>
                13: 00   参观为了纪念在法国大革命时期，誓死保卫法国国王路易十六而战死的瑞士雇佣军而修建的狮子像纪念碑（约15分钟）,卢塞恩市的精神象征－卡佩尔桥、天鹅广场（约30分钟）。
                <w:br/>
                16：00   体验可以欣赏瑞士山水景致的金色山口快车*（含车票），沿途欣赏瑞士的秀美景色。乘
                <w:br/>
                车前往瑞士度假胜地-因特拉肯。（金色山口快车时间依实际预定为准）
                <w:br/>
                18: 00   晚餐，六菜一汤
                <w:br/>
                19: 00   回酒店休息
                <w:br/>
                （温馨提示：因瑞士酒店资源紧张，酒店酌情安排在因特拉肯/卢塞恩/伯尔尼附近，敬请谅解）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因特拉肯-法国小镇（INTERLAKEN-TOWN）
                <w:br/>
              </w:t>
            </w:r>
          </w:p>
          <w:p>
            <w:pPr>
              <w:pStyle w:val="indent"/>
            </w:pPr>
            <w:r>
              <w:rPr>
                <w:rFonts w:ascii="微软雅黑" w:hAnsi="微软雅黑" w:eastAsia="微软雅黑" w:cs="微软雅黑"/>
                <w:color w:val="000000"/>
                <w:sz w:val="20"/>
                <w:szCs w:val="20"/>
              </w:rPr>
              <w:t xml:space="preserve">
                07：30  酒店享用西式早餐
                <w:br/>
                10: 00  登阿尔卑斯山系著名的雪山—欧洲屋脊少女峰*（含上下山，如因天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15: 00  游览这座被联合国教科文组织列入世界文化遗产的小镇，拥有浓郁英国风情，夹在两湖中间，如世外桃源一般的宁静祥和。（城市游览约1小时）。
                <w:br/>
                15：30  乘车前往法国小镇
                <w:br/>
                18：30  晚餐，六菜一汤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法国小镇-科尔马-巴黎（TOWN-COLMAR-PARIS）
                <w:br/>
              </w:t>
            </w:r>
          </w:p>
          <w:p>
            <w:pPr>
              <w:pStyle w:val="indent"/>
            </w:pPr>
            <w:r>
              <w:rPr>
                <w:rFonts w:ascii="微软雅黑" w:hAnsi="微软雅黑" w:eastAsia="微软雅黑" w:cs="微软雅黑"/>
                <w:color w:val="000000"/>
                <w:sz w:val="20"/>
                <w:szCs w:val="20"/>
              </w:rPr>
              <w:t xml:space="preserve">
                07：30  酒店享用西式早餐
                <w:br/>
                08：00  乘车前往科尔马
                <w:br/>
                10：00  科尔马小镇（游览约40分钟），号称法国的威尼斯，美丽的童话小镇，是欧洲的“小桥流水人家”。漫步科尔马老城区，五彩缤纷的楼房、铺满鹅卵石的小街都是的绝佳配置。
                <w:br/>
                11：00  午餐，六菜一汤
                <w:br/>
                12：00  乘车前往浪漫花都-巴黎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08：00  酒店享用西式早餐
                <w:br/>
                09：00  远眺闻名世界的艾菲尔铁塔（外观不上塔，约20分钟），铁塔建于1889年，为纪念法国大革命一百周年和当时举办的万国博览会而建，今天现已成为巴黎城标建筑。游览巴黎圣母院（车览外观），它是巴黎的象征，随着维克多雨果的小说使它名扬海外，拿破仑曾经于此加冕为皇帝。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午餐，六菜一汤
                <w:br/>
                14：00  参观世界三大博物馆之一的卢浮宫*（含门票和VIP通道+人工讲解，参观约1.5 小时），这个建筑本身就是艺术杰作，它坐落在塞纳河中心北岸，在这座艺术殿堂里您可欣赏到镇馆三宝：蒙娜丽莎的微笑、米洛的爱神维纳斯雕像和胜利女神像。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08：00  酒店享用西式早餐
                <w:br/>
                09：00  游览著名的凡尔赛宫*（不含后花园，含门票和VIP通道+人工讲解，游览约1小时），她是法国封建时期帝王的行宫，始建于十六世纪，后经扩建形成现在的规模。凡尔赛宫外观宏伟，内部陈设更富于艺术魅力，处处金碧辉煌，豪华非凡。
                <w:br/>
                12：00  午餐，六菜一汤
                <w:br/>
                14：00  自由活动约4小时，您可以逛一逛拥有一百多年历史的老佛爷百货，一进门大厅内的挑高玻璃圆顶，令人惊艳。七层楼高的老佛爷百货拥有八万个不同的品牌，是巴黎规模最大，货色最齐全的百货公司，更所有旅客不能错过的购物天堂。在阳光明媚的午后来到塞纳河边最有名的左岸咖啡长廊，品味浓香的法式咖啡，看世界各地的时尚男女来来往往。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巴黎-北京（PARIS/ BEIJING）
                <w:br/>
              </w:t>
            </w:r>
          </w:p>
          <w:p>
            <w:pPr>
              <w:pStyle w:val="indent"/>
            </w:pPr>
            <w:r>
              <w:rPr>
                <w:rFonts w:ascii="微软雅黑" w:hAnsi="微软雅黑" w:eastAsia="微软雅黑" w:cs="微软雅黑"/>
                <w:color w:val="000000"/>
                <w:sz w:val="20"/>
                <w:szCs w:val="20"/>
              </w:rPr>
              <w:t xml:space="preserve">
                参考航班： CA876   FR01AUG  CDGPEK   1230 0445+1 
                <w:br/>
                06：00  酒店享用西式早餐
                <w:br/>
                07：00  乘车前往机场，办理退税及登机手续
                <w:br/>
                12：30  搭乘国际航班客机返回北京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04：45 抵达北京首都国际机场，满载欧洲的精彩记忆回到温馨的家…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交通：中国至欧洲往返机票（团队经济舱）欧洲境内旅游用车，火车
                <w:br/>
                酒店：当地四星级酒店（双人间 / 西式早餐）
                <w:br/>
                餐食：中式午晚餐（六菜一汤，8-10人一桌）行程中提及的3次特色餐
                <w:br/>
                景点：行程中所列入内景点首道门票
                <w:br/>
                导游：全程领队服务费，讲解费及欧洲司机小费
                <w:br/>
                签证：ADS团队旅游签证费
                <w:br/>
                保险：中国人民保险公司保险条款详情请联系旅游问题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交通：中国境内航班，升舱，欧洲境内公共交通及出租车等
                <w:br/>
                酒店：酒店内一切私人消费，包括行李搬运，Minibar，点餐，付费电视等费用
                <w:br/>
                餐食：行程中注明餐食自理的费用 特殊情况下的退餐费用，每人每次7欧元
                <w:br/>
                景点：行程中未提及的入内门票
                <w:br/>
                导游：个人原因产生的司机加班费，导游服务费
                <w:br/>
                签证：护照费；签证相关费用：例如未成年人公证，认证等
                <w:br/>
                保险：保险中承保外的一切费用；如翻译，护工，交通等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1.航班说明：行程中所列航班号及时间供参考，请以出团通知标注航班时间为准；团队机票不得签转，不得变更，不得退票。机票须按顺序使用，未按顺序使用则后续段机票作废且无费用可退。
                <w:br/>
                2.酒店说明：
                <w:br/>
                a)行程中所列酒店星级标准为当地酒店评定标准； 
                <w:br/>
                b)由于各种原因如环保、历史悠久、气候变暖等，部分酒店无空调设备；
                <w:br/>
                c)欧洲习惯吃简单的早餐，酒店早餐通常有面包、咖啡、茶、果汁，请酌量拿取；
                <w:br/>
                d)如果因展会、酒店爆满等因素，会依实际情况调整住宿城市，但不会影响酒店星级及整体游览时间； 
                <w:br/>
                3.行程说明：
                <w:br/>
                a)行程中所注明的城市间距离参照境外地图，实际行车时间视当地交通状况为准； 
                <w:br/>
                b)如遇景点关门，本社有权调整游览顺序；如确实无法安排，将根据实际情况进行调整；
                <w:br/>
                c)景点实际游览时间以行程中标注时间为准，承诺不少于标注时间； 
                <w:br/>
                d)行程中未标注“入内参观”的景点均为游览外观，入内参观景点均含门票；
                <w:br/>
                4.退费说明：
                <w:br/>
                a)如遇天气、战争、罢工、地震等人力不可抗力因素无法游览，我社将按照旅行社协议，退还未游览景点门票费用（赠送项目费用不退），其他费用因为提前预付已经发生无法退还；
                <w:br/>
                b)游客因个人原因临时自愿放弃游览，酒店住宿、餐、车等费用均不退还；
                <w:br/>
                <w:br/>
                地接社名字                        地接社地址                           联系人	                 联系电话
                <w:br/>
                1.KUONI TUMLARE (KGTS) ；Suite 715-716, 7/F, Wharf T&amp;T Centre  7 Canton Road, Tsim Sha Tsui   Kowloon, Hong Kong  ；Tony  ；+496929987883
                <w:br/>
                2.Hiseas International GmbH	；Weggisgasse 29, 6004 Luzern  ；Liu, Yongqing  ；+41 789233558
                <w:br/>
                3.Jia Ri Tour Operator By See View Tour s.r.l  ；Largo Brindisi 5, 00182 Roma Italia；Billi	；+39 0694377724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6.团队旅游签证说明：持有此种类型签证的所有成员，必须按照上述行程跟团进入并于行程结束后随团出   
                <w:br/>
                境；此签证在目的地国家境内不可签转，不可延期。
                <w:br/>
                <w:br/>
                购物补充确认：
                <w:br/>
                经旅游者与旅行社双方充分协商，就本次旅游的购物场所达成一致，旅游者自愿签署本补充协议。
                <w:br/>
                1.购物活动由旅游者根据自身需要自主决定，旅行社全程无强制购物；
                <w:br/>
                2.游客自行前往非本补充协议中的购物场所购买的商品及退税，旅行社不承担任何责任；
                <w:br/>
                3.欧洲各国对商品定价都有严格管理，同一国家内同样商品不会有较大差价，请您仔细做好攻略后谨慎购买，我社无法承担退换差价的责任；
                <w:br/>
                4.游客在本补充协议约定的购物场所购买的商品，非商品质量问题，旅行社不协助退换；
                <w:br/>
                5.欧洲法律规定购物金额低于1000欧元可支付现金，1000欧元以上请携带VISA、MASTER的信用卡；
                <w:br/>
                6.退税说明：
                <w:br/>
                1)退税是欧盟对非欧盟游客在欧洲购物的优惠政策，退税手续及流程均由国家控制，偶尔出现退税不成功、税单邮递过程中丢失导致无法退税等问题，我们会协助处理，但无法承担任何赔偿。
                <w:br/>
                2)导游有责任和义务协助贵宾办理退税手续，导游应详细讲解退税流程、注意事项及税单的正确填写。
                <w:br/>
                3)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2025-07-06T13:27:27+08:00</dcterms:created>
  <dcterms:modified xsi:type="dcterms:W3CDTF">2025-07-06T13:27:27+08:00</dcterms:modified>
</cp:coreProperties>
</file>

<file path=docProps/custom.xml><?xml version="1.0" encoding="utf-8"?>
<Properties xmlns="http://schemas.openxmlformats.org/officeDocument/2006/custom-properties" xmlns:vt="http://schemas.openxmlformats.org/officeDocument/2006/docPropsVTypes"/>
</file>