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1月【贵州品玩官】9-15人小包团 黄果树瀑布、荔波大小七孔、西江千户苗寨、镇远古城、甲秀楼 双高五天行程单</w:t>
      </w:r>
    </w:p>
    <w:p>
      <w:pPr>
        <w:jc w:val="center"/>
        <w:spacing w:after="100"/>
      </w:pPr>
      <w:r>
        <w:rPr>
          <w:rFonts w:ascii="微软雅黑" w:hAnsi="微软雅黑" w:eastAsia="微软雅黑" w:cs="微软雅黑"/>
          <w:sz w:val="20"/>
          <w:szCs w:val="20"/>
        </w:rPr>
        <w:t xml:space="preserve">1月【贵州品玩官】9-15人小包团 黄果树瀑布、荔波大小七孔、西江千户苗寨、镇远古城、甲秀楼 双高五天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HX-xndq1765440116FR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Day01 深圳北/广州南-贵阳北/东-酒店        不含餐      住宿：贵阳
                <w:br/>
              </w:t>
            </w:r>
          </w:p>
          <w:p>
            <w:pPr>
              <w:pStyle w:val="indent"/>
            </w:pPr>
            <w:r>
              <w:rPr>
                <w:rFonts w:ascii="微软雅黑" w:hAnsi="微软雅黑" w:eastAsia="微软雅黑" w:cs="微软雅黑"/>
                <w:color w:val="000000"/>
                <w:sz w:val="20"/>
                <w:szCs w:val="20"/>
              </w:rPr>
              <w:t xml:space="preserve">
                指定时间深圳北站乘坐大交通前往到达森林覆盖率31.6%的“森林之城”贵阳市；抵达接站后送酒店入住。
                <w:br/>
                来到这个休闲的城市，你需要带上一个好心情和一把雨伞，到贵阳市区的南明河畔或中华路，体验一下这个慵懒的城市，慢节奏的生活。体验贵州风味小吃，感受“酸、辣”美食文化的魅力（美食街推荐：太平路、民生路、正新街、青云市集、新印1950）。参观贵阳的文化地标——甲秀楼（自由活动），楼门两侧的长联讲述了贵州的历史变迁，瞻仰楼内陈列的贵州文化名人。游览为数不多的大型综合性城市公园之一——黔灵山公园（自由活动），公园以明山、秀水、幽林、古寺、圣泉、灵猴而闻名遐迩。
                <w:br/>
                温馨提示：当天导游会以短信或电话形式通知次日出行时间和注意事项，请保持手机畅通。
                <w:br/>
                贵阳自助游攻略：感受黔城风情，推荐当地小吃，深度体验黔菜“酸、辣”美食文化。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贵阳观山湖世纪城智选假日酒店(世纪金源购物中心店)，桔子酒店（未来方舟店）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Day2 酒店-黄果树大瀑布-都匀        含：早/中       住宿：都匀酒店
                <w:br/>
              </w:t>
            </w:r>
          </w:p>
          <w:p>
            <w:pPr>
              <w:pStyle w:val="indent"/>
            </w:pPr>
            <w:r>
              <w:rPr>
                <w:rFonts w:ascii="微软雅黑" w:hAnsi="微软雅黑" w:eastAsia="微软雅黑" w:cs="微软雅黑"/>
                <w:color w:val="000000"/>
                <w:sz w:val="20"/>
                <w:szCs w:val="20"/>
              </w:rPr>
              <w:t xml:space="preserve">
                早餐后，前往中国第一批AAAAA“国家重点风景名胜区”亚洲第一大瀑布群；景区由【天星桥】、【黄果树瀑布】、【陡坡塘瀑布】三大景点组成游览时间约为4小时。（不含环保车50元/人，保险10元/人，必须消费敬请自理）。游览有水上石林、天然盆景之称的【天星桥】（只游览上半段），这里顽石突兀而起，星罗棋布，步步是景。石中有水水中有石的数生步、婀娜多姿的美女榕、鬼斧神工的瘦身石；猪八戒背媳妇的【高老庄】、静谧的天星湖、冬暖夏凉的天星洞、飞瀑桥等著名景观。之后游览亚洲最大，贵州必游景点【黄果树大瀑布】（不含扶梯往返50元/人，敬请自理），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之后乘坐观光车游览【陡坡塘瀑布】，是黄果树瀑布群中瀑顶最宽的瀑布，是1986年版【西游记】片尾曲里面取景地，瀑布形成百米多长的钙化滩坝上，在平水期，水流清澈，瀑布显得十分清秀妩媚，水层沿着和缓瀑面均匀的散开，在粼粼的钙化滩面上轻盈的舞动，如一层薄薄的半透明的面纱，又如一面面张开的素绢扇面在阳光下泛着银光。游览结束后乘车前往酒店，后自由活动。
                <w:br/>
                注意事项：如遇雨季暴雨景区涨水等不可抗力因素，景区内部分区域被淹没；景区发布关闭通知，导致无法游览，取消该段游览行程，景区套票无退费，敬请谅解。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灵智大酒店(毛尖茶城店)、 山水花园酒店(都匀西山大道万达广场店)， 维也纳国际酒店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Day03 酒店-荔波大小七孔-西江千户苗寨   含早中晚餐   住宿：西江客栈
                <w:br/>
              </w:t>
            </w:r>
          </w:p>
          <w:p>
            <w:pPr>
              <w:pStyle w:val="indent"/>
            </w:pPr>
            <w:r>
              <w:rPr>
                <w:rFonts w:ascii="微软雅黑" w:hAnsi="微软雅黑" w:eastAsia="微软雅黑" w:cs="微软雅黑"/>
                <w:color w:val="000000"/>
                <w:sz w:val="20"/>
                <w:szCs w:val="20"/>
              </w:rPr>
              <w:t xml:space="preserve">
                早餐后，乘车前往荔波，游览世界自然遗产地，国家级AAAAA景区，中国最美丽的地方【小七孔景区】（不含电瓶车40元/人，保险10元/人，必须消费敬请自理）。景区坐落在宽仅1公里、长12公里的狭长幽谷里，集洞、林、湖、瀑、石、水多种景观于一体，玲珑秀丽，有“镶嵌在地球腰带上的绿宝石“的美誉。游览景区名字由来地【小七孔古桥】，古桥建于清代道光十五年（1835年），桥长25米，桥面宽1.8米，拱高4米，横跨响水河，昔为沟通荔波至广西的重要桥梁，桥由麻石条砌成，桥身爬满藤募和蕨类，古色古香的桥下是涵碧潭。两岸古木参天，巨大的虬枝沿着桥伸臂，宛如巨伞撑在桥上。欣赏景区灵动多姿的各色瀑布：【68级跌水瀑布】顺贽而下，奔泻而去；【拉雅瀑布】精巧醉人，水珠飞溅；【卧龙潭瀑布】银丝泻地，潭水色彩斑斓绚丽；【翠谷瀑布】在群峰紧锁中苍翠欲滴。感受赤足湿身乐趣的【水上森林】，清澈的水流冲刷着青石，行走于其中，宛若身临琼瑶仙池；在【鸳鸯湖泛舟】（不含鸳鸯湖游船30元/人，非必须消费项目，自愿消费）—寻找一份爱情；妩媚而迷人的【响水河】更是贯穿了整个风景区。
                <w:br/>
                随后前往【大七孔】，大七孔位于荔波风景区内紧邻小七孔，与小七孔秀美不同，大七孔以峡谷为奇，因孟塘河上有一座七个孔大桥而得名。桥身半圆形孔洞历经数百年洪水冲刷仍巍然屹立，青苔斑驳的条石间流淌着明清茶马古道的故事。站在桥畔，触摸藤蔓缠绕的桥栏，仿佛能听见马蹄与流水交织的古老回响。大七孔景区是以以原始森林、峡谷、伏流、地下湖为主体的景区，景观峻险神奇气势雄峻磅礴，山高谷深，水流湍急，洞中有瀑，瀑下有湖，湖上有天窗，阳光投下形如日月星斗，一座高80余米的天生桥巍然而立被专家们誉为“大自然神力所塑造的东方凯旋门”，观之令人肃然起敬，为大自然神力所折服。可以在大七孔桥旁坐船漂流，溯流而上，迎面而来的是一道长长的天神峡谷，峡谷内危崖层叠，峭壁耸立，岚气缭绕。前行约1公里后，仰望左崖有一座高、宽各约100多米的峭壁直冲云霄，绝壁上附着朵朵钟乳、层层翠林，如同一幅色彩斑斓的油画。
                <w:br/>
                注意事项：小七孔景区内，路面湿滑，请小心行走，注意安全；景区外街边均为个体商户店铺，非旅行社安排，请谨慎购买。
                <w:br/>
                <w:br/>
                之后乘车前往国家级AAAA景区【西江千户苗寨】（不含电瓶车20元/人，保险10元/人，必须消费敬请自理），到达后乘景区电瓶车进入景区，西江千户苗寨是一个保存苗族“原始生态”文化完整的地方，由十余个依山而建的自然村寨相连成片，全寨共有1400余户、6000余人，苗族人口占99.5％，是目前中国乃至全世界最大的苗族聚居村寨，是苗族第五次大迁移的主要集散地，素有“千户苗寨”之称。走在村寨，感受浓郁而古朴的悠闲农居生活，观苗寨吊脚楼景观，赏田园风光，逛嘎歌古巷，体验苗族古法造纸、苗族酿酒、苗茶、苗族古歌、苗绣等苗族古老文化。根据时间返回酒店休息。
                <w:br/>
                温馨提示：进入景区无行李车，需要自行携带行李步行（10-20分钟）进入景区入住酒店，建议将大件行李存放车上，仅携带贵重物品以及必备洗漱品进入景区。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山也度·乐之山院（西江千户苗寨观景台店）、原树星野民宿(西江千户苗寨观景台店)、屿念·伴山度田园观景民宿（西江千户苗寨店）（由于西江地区条件所限，客栈非网评4钻，为精选精品观景房型）</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Day4 西江千户苗寨-镇远古镇         含早中餐          住：镇远古城
                <w:br/>
              </w:t>
            </w:r>
          </w:p>
          <w:p>
            <w:pPr>
              <w:pStyle w:val="indent"/>
            </w:pPr>
            <w:r>
              <w:rPr>
                <w:rFonts w:ascii="微软雅黑" w:hAnsi="微软雅黑" w:eastAsia="微软雅黑" w:cs="微软雅黑"/>
                <w:color w:val="000000"/>
                <w:sz w:val="20"/>
                <w:szCs w:val="20"/>
              </w:rPr>
              <w:t xml:space="preserve">
                早餐后，清晨扮着虫鸣鸟叫之声起床，看千户苗家升腾起袅袅炊烟，层层叠叠，错落有致，一览无余地欣赏到整个苗寨的美景。走在村寨，感受浓郁而古朴的悠闲农居生活，观苗寨吊脚楼景观，赏田园风光，逛嘎歌古巷，体验苗族古法造纸、苗族酿酒、苗茶、苗族古歌、苗绣等苗族古老文化。
                <w:br/>
                后乘车约2小时前往AAAAA景区【镇远古城】（不含电瓶车20元/人，必须消费敬请自理），镇远古城位于舞阳河畔，四周皆山，河水蜿蜒，北岸为旧府城，南岸为旧卫城，青砖黛瓦，雕梁画栋，远观颇似太极图，城内古街古巷曲径通幽，石桥城错落有致，碧水晨雾姿态万千，“九山抱一水，一水分两城”独特的太极图古城风貌，身处镇远古城有一种宁静而致远的感觉，舞阳河蜿蜒穿城而过，如一条凝碧的玉带，叫人陶醉难忘。尤其每当夜晚来临，华灯初上，夜色下的镇远古城犹如画卷一般，缓缓的打开，一点点令人惊艳，画在夜里，夜在画中，五彩缤纷的灯光，映照在水中，为水面涂抹着绚丽的色彩，小桥流水，波澜不惊，伴随朦胧的夜色，清凉的夜风，漫步在古城小巷，忘却一切烦恼，令人心醉神怡，流连忘返。游览结束乘车前往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午餐：自理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秋江晚渡听雨轩、秋江晚渡江南苑、镇远静心安居客栈（青龙洞祝圣桥店） （由于镇远地区条件所限，客栈非网评4钻，为精选精品河景房型）</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Day5 镇远-甲秀楼-贵阳北/东-广州南/深圳北  餐：含早   住：温馨的家
                <w:br/>
              </w:t>
            </w:r>
          </w:p>
          <w:p>
            <w:pPr>
              <w:pStyle w:val="indent"/>
            </w:pPr>
            <w:r>
              <w:rPr>
                <w:rFonts w:ascii="微软雅黑" w:hAnsi="微软雅黑" w:eastAsia="微软雅黑" w:cs="微软雅黑"/>
                <w:color w:val="000000"/>
                <w:sz w:val="20"/>
                <w:szCs w:val="20"/>
              </w:rPr>
              <w:t xml:space="preserve">
                早餐后，乘车返回贵阳打卡【甲秀楼】，甲秀楼始建于明万历二十六年（1598年），以河中一块巨石为基设楼宇，历代屡加修葺，现存建筑为清宣统元年（1909年）重建遗存。甲秀楼分上下三层，均以白石为栏，层层收进，由桥面至楼顶高约20米；南明河从楼前流过，汇为涵碧潭；楼侧由石拱“浮玉桥”连接两岸，桥上有小亭名“涵碧亭”；整体朱梁碧瓦，三层三檐四角攒尖顶。甲秀楼是贵阳历史的见证，文化发展史上的标志。夜幕降临，华灯初上，人流如织，热情高涨，夜幕灯光照耀下的甲秀楼，金碧辉煌，是贵阳千年的见证，游览结束根据返程时间送站，结束愉快行程！
                <w:br/>
                特别提示：
                <w:br/>
                1、返程大交通时间：建议航班16:30以后,火车/高铁16:30以后，以防不可抗因素而影响返程时间产生损失。
                <w:br/>
                2、行程结束送团方式：提供统一送站一次，送站先后顺序由导游根据游客返程时间安排，游客自行办理进站手续。
                <w:br/>
                3、行程不包含游客自由活动期间一切交通费用及另行送站费用，如需地接公司安排需游客报名时额外支付或自理。
                <w:br/>
                4、黄果树、小七孔、梵净山不承诺入园时间及不指定景区入口；具体以实际出票为准；
                <w:br/>
                <w:br/>
                返程参考：贵阳北/东-广州南/深圳北16:30点后车次；最终以实际出票车次为准！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温馨提示：客人自行在机场、火车站、高铁站等候自行进站，自行办登机牌，火车站的旅游车只能送至火车站前面600米左右的旅游停车点，需客人自行步行600米左右进站；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2.酒店：贵阳1晚网评4钻酒店+都匀1晚指定4钻+1晚西江指定观景客栈+1晚镇远指定河景客栈，单男单女需补单房差450元/人，三人住一间含早退200元/人；
                <w:br/>
                3、用餐：4早4正餐，2正餐40元/人、西江特色长桌宴50元/人+特色娃娃鱼火锅50元/人（用餐方式为10人/桌，保证10菜1汤，不足10人菜品减少，根据实际用餐人数酌情增加或减少菜量）。
                <w:br/>
                4、交通：1+1陆地头等舱豪华座驾【保证每人1正座】。（8人以下根据人数匹配5座-18座车型、5人（含5人）以下独立发司兼导）  
                <w:br/>
                5、黄果树景区大门票，小七孔景区大门票，西江千户苗寨大门票；
                <w:br/>
                6、导游：持证导游服务（接站为旅行社工作人员/接站司机，不是导游）
                <w:br/>
                保险：包含旅行社责任险，不含旅游意外保险。（建议自行购买旅游意外险）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2.酒店：贵阳1晚网评4钻酒店+都匀1晚指定4钻+1晚西江指定观景客栈+1晚镇远指定河景客栈，单男单女需补单房差450元/人，三人住一间含早退200元/人；
                <w:br/>
                3、用餐：4早4正餐，2正餐40元/人、西江特色长桌宴50元/人+特色娃娃鱼火锅50元/人（用餐方式为10人/桌，保证10菜1汤，不足10人菜品减少，根据实际用餐人数酌情增加或减少菜量）。
                <w:br/>
                4、交通：1+1陆地头等舱豪华座驾【保证每人1正座】。（8人以下根据人数匹配5座-18座车型、5人（含5人）以下独立发司兼导）  
                <w:br/>
                5、黄果树景区大门票，小七孔景区大门票，西江千户苗寨大门票；
                <w:br/>
                6、导游：持证导游服务（接站为旅行社工作人员/接站司机，不是导游）
                <w:br/>
                保险：包含旅行社责任险，不含旅游意外保险。（建议自行购买旅游意外险）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必消小交通</w:t>
            </w:r>
          </w:p>
        </w:tc>
        <w:tc>
          <w:tcPr/>
          <w:p>
            <w:pPr>
              <w:pStyle w:val="indent"/>
            </w:pPr>
            <w:r>
              <w:rPr>
                <w:rFonts w:ascii="微软雅黑" w:hAnsi="微软雅黑" w:eastAsia="微软雅黑" w:cs="微软雅黑"/>
                <w:color w:val="000000"/>
                <w:sz w:val="20"/>
                <w:szCs w:val="20"/>
              </w:rPr>
              <w:t xml:space="preserve">不含所列景点必消景交：160元/人，游客必须自理：（黄果树环保车50元/人保险10元/人；西江电瓶车20元/人保险10元/人；小七孔观光车40元/人保险10元/人；镇远电瓶车20元/人，游客必须自理）。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非必消景交 自愿自费</w:t>
            </w:r>
          </w:p>
        </w:tc>
        <w:tc>
          <w:tcPr/>
          <w:p>
            <w:pPr>
              <w:pStyle w:val="indent"/>
            </w:pPr>
            <w:r>
              <w:rPr>
                <w:rFonts w:ascii="微软雅黑" w:hAnsi="微软雅黑" w:eastAsia="微软雅黑" w:cs="微软雅黑"/>
                <w:color w:val="000000"/>
                <w:sz w:val="20"/>
                <w:szCs w:val="20"/>
              </w:rPr>
              <w:t xml:space="preserve">非必消景交：黄果树大扶梯往返50元/人单程30元/人，鸳鸯湖划船30元/人（非必须消费，如有消费请自理）。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6-14周岁以内大童报价含：含往返大交通半票、当地车位费、全餐、服务费；不占床不含早餐，不含门票、观光车、电瓶车、索道、游船、表演门票费等。如超高需另增加门票费用，如产生敬请当地现付！
                <w:br/>
                未满14岁儿童严禁按成人操作；如产生景区项目消费按实际收费标准自理。
                <w:br/>
                1.2米以上小童需产生景交160元/人，敬请现付导游，不占床小童产生早餐敬请现付餐厅。
                <w:br/>
                2、退费说明：
                <w:br/>
                一、旅行社购票需凭游客身份证实名登记，请配合导游出示身份证。
                <w:br/>
                二、退费标准：全程免票退：200元/人（其中黄果树100、荔波60、西江40）
                <w:br/>
                三、取消用餐、用房不退费！赠送项目产生优免不作退费!
                <w:br/>
                3、本行程优先安排入住所列备选酒店，备选酒店可能会因自身接待能力或政府、会议等因素造成旅行社团队不能入住或不能连续入住，如有特殊情况不能安排所列备选酒店，我社有权协调安排其他同等级酒店，不作另外退费和补偿，请理解与支持，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600元/人，行程提前一天取消需收取车位费和房费损失800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【免责情况】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目的地：贵阳、安顺、荔波、西江。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2025-12-17T07:48:23+08:00</dcterms:created>
  <dcterms:modified xsi:type="dcterms:W3CDTF">2025-12-17T07:48:23+08:00</dcterms:modified>
</cp:coreProperties>
</file>

<file path=docProps/custom.xml><?xml version="1.0" encoding="utf-8"?>
<Properties xmlns="http://schemas.openxmlformats.org/officeDocument/2006/custom-properties" xmlns:vt="http://schemas.openxmlformats.org/officeDocument/2006/docPropsVTypes"/>
</file>